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A24A" w14:textId="77777777" w:rsidR="00971F7C" w:rsidRDefault="00971F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6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70"/>
        <w:gridCol w:w="596"/>
      </w:tblGrid>
      <w:tr w:rsidR="00971F7C" w14:paraId="66F989AE" w14:textId="77777777">
        <w:trPr>
          <w:gridAfter w:val="1"/>
          <w:trHeight w:val="502"/>
          <w:jc w:val="center"/>
        </w:trPr>
        <w:tc>
          <w:tcPr>
            <w:tcW w:w="10470" w:type="dxa"/>
          </w:tcPr>
          <w:p w14:paraId="4A3ABCA3" w14:textId="77777777" w:rsidR="00971F7C" w:rsidRDefault="00971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right"/>
              <w:rPr>
                <w:rFonts w:ascii="Arial" w:eastAsia="Arial" w:hAnsi="Arial" w:cs="Arial"/>
                <w:color w:val="000000"/>
              </w:rPr>
            </w:pPr>
          </w:p>
          <w:p w14:paraId="4A638531" w14:textId="77777777" w:rsidR="00971F7C" w:rsidRDefault="0069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Asunción,       de              del 20</w:t>
            </w:r>
            <w:r>
              <w:rPr>
                <w:rFonts w:ascii="Arial" w:eastAsia="Arial" w:hAnsi="Arial" w:cs="Arial"/>
              </w:rPr>
              <w:t>….</w:t>
            </w:r>
          </w:p>
        </w:tc>
      </w:tr>
      <w:tr w:rsidR="00971F7C" w14:paraId="734EE809" w14:textId="77777777">
        <w:trPr>
          <w:gridAfter w:val="1"/>
          <w:trHeight w:val="1041"/>
          <w:jc w:val="center"/>
        </w:trPr>
        <w:tc>
          <w:tcPr>
            <w:tcW w:w="10470" w:type="dxa"/>
          </w:tcPr>
          <w:p w14:paraId="0E23D319" w14:textId="77777777" w:rsidR="00971F7C" w:rsidRDefault="00971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0F66155D" w14:textId="77777777" w:rsidR="00971F7C" w:rsidRDefault="00971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5A4E5BDD" w14:textId="77777777" w:rsidR="00971F7C" w:rsidRDefault="00971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0B270747" w14:textId="041C7FD6" w:rsidR="00971F7C" w:rsidRDefault="0069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692E4E">
              <w:rPr>
                <w:rFonts w:ascii="Arial" w:eastAsia="Arial" w:hAnsi="Arial" w:cs="Arial"/>
                <w:b/>
                <w:bCs/>
                <w:lang w:val="es-MX"/>
              </w:rPr>
              <w:t>Ing. Agr. Luis Ramiro Samaniego Montiel</w:t>
            </w:r>
            <w:r>
              <w:rPr>
                <w:rFonts w:ascii="Arial" w:eastAsia="Arial" w:hAnsi="Arial" w:cs="Arial"/>
                <w:b/>
                <w:color w:val="000000"/>
              </w:rPr>
              <w:t>, Presidente</w:t>
            </w:r>
          </w:p>
        </w:tc>
      </w:tr>
      <w:tr w:rsidR="00971F7C" w14:paraId="7179FFB4" w14:textId="77777777">
        <w:trPr>
          <w:gridAfter w:val="1"/>
          <w:trHeight w:val="231"/>
          <w:jc w:val="center"/>
        </w:trPr>
        <w:tc>
          <w:tcPr>
            <w:tcW w:w="10470" w:type="dxa"/>
          </w:tcPr>
          <w:p w14:paraId="352898C8" w14:textId="77777777" w:rsidR="00971F7C" w:rsidRDefault="0069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Servicio Nacional de Calidad y Sanidad Vegetal y de Semillas - SENAVE</w:t>
            </w:r>
          </w:p>
        </w:tc>
      </w:tr>
      <w:tr w:rsidR="00971F7C" w14:paraId="508BFD7B" w14:textId="77777777">
        <w:trPr>
          <w:gridAfter w:val="1"/>
          <w:trHeight w:val="270"/>
          <w:jc w:val="center"/>
        </w:trPr>
        <w:tc>
          <w:tcPr>
            <w:tcW w:w="10470" w:type="dxa"/>
          </w:tcPr>
          <w:p w14:paraId="70538E6E" w14:textId="77777777" w:rsidR="00971F7C" w:rsidRDefault="0069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Presente</w:t>
            </w:r>
          </w:p>
        </w:tc>
      </w:tr>
      <w:tr w:rsidR="00971F7C" w14:paraId="78A687E5" w14:textId="77777777">
        <w:trPr>
          <w:gridAfter w:val="1"/>
          <w:trHeight w:val="270"/>
          <w:jc w:val="center"/>
        </w:trPr>
        <w:tc>
          <w:tcPr>
            <w:tcW w:w="10470" w:type="dxa"/>
          </w:tcPr>
          <w:p w14:paraId="25884AB3" w14:textId="77777777" w:rsidR="00971F7C" w:rsidRDefault="00971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971F7C" w14:paraId="474F32F3" w14:textId="77777777">
        <w:trPr>
          <w:gridAfter w:val="1"/>
          <w:trHeight w:val="502"/>
          <w:jc w:val="center"/>
        </w:trPr>
        <w:tc>
          <w:tcPr>
            <w:tcW w:w="10470" w:type="dxa"/>
          </w:tcPr>
          <w:p w14:paraId="27B85859" w14:textId="77777777" w:rsidR="00971F7C" w:rsidRDefault="0069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Referencia: Dirección de Agroquímicos e Insumos Agrícolas</w:t>
            </w:r>
          </w:p>
          <w:p w14:paraId="6622276B" w14:textId="77777777" w:rsidR="00971F7C" w:rsidRDefault="0069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Asunto: Actualización  de Datos del registro de Productos</w:t>
            </w:r>
          </w:p>
        </w:tc>
      </w:tr>
      <w:tr w:rsidR="00971F7C" w14:paraId="2664D8AD" w14:textId="77777777">
        <w:trPr>
          <w:trHeight w:val="771"/>
          <w:jc w:val="center"/>
        </w:trPr>
        <w:tc>
          <w:tcPr>
            <w:tcW w:w="11066" w:type="dxa"/>
            <w:gridSpan w:val="2"/>
          </w:tcPr>
          <w:p w14:paraId="44627084" w14:textId="77777777" w:rsidR="00971F7C" w:rsidRDefault="00971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rFonts w:ascii="Arial" w:eastAsia="Arial" w:hAnsi="Arial" w:cs="Arial"/>
                <w:color w:val="000000"/>
              </w:rPr>
            </w:pPr>
          </w:p>
          <w:p w14:paraId="0F83426F" w14:textId="77777777" w:rsidR="00971F7C" w:rsidRDefault="00971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rFonts w:ascii="Arial" w:eastAsia="Arial" w:hAnsi="Arial" w:cs="Arial"/>
                <w:color w:val="000000"/>
              </w:rPr>
            </w:pPr>
          </w:p>
          <w:p w14:paraId="399864EE" w14:textId="77777777" w:rsidR="00971F7C" w:rsidRDefault="00971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rFonts w:ascii="Arial" w:eastAsia="Arial" w:hAnsi="Arial" w:cs="Arial"/>
                <w:color w:val="000000"/>
              </w:rPr>
            </w:pPr>
          </w:p>
        </w:tc>
      </w:tr>
      <w:tr w:rsidR="00971F7C" w14:paraId="3B665986" w14:textId="77777777">
        <w:trPr>
          <w:trHeight w:val="3358"/>
          <w:jc w:val="center"/>
        </w:trPr>
        <w:tc>
          <w:tcPr>
            <w:tcW w:w="11066" w:type="dxa"/>
            <w:gridSpan w:val="2"/>
          </w:tcPr>
          <w:p w14:paraId="05D93300" w14:textId="77777777" w:rsidR="00971F7C" w:rsidRDefault="0069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Por la presente, la entidad comercial ……………………………………………., con N° de Registro SENAVE ………., categoría/s ………….., se dirige a usted/es y por vuestro intermedio a donde corresponda a fin de solicitar la actualización del registro del producto que se detalla a continuación:</w:t>
            </w:r>
          </w:p>
          <w:p w14:paraId="78864BC8" w14:textId="77777777" w:rsidR="00971F7C" w:rsidRDefault="00971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3162E1E" w14:textId="77777777" w:rsidR="00971F7C" w:rsidRDefault="00971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0"/>
              <w:tblW w:w="976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27"/>
              <w:gridCol w:w="1418"/>
              <w:gridCol w:w="1559"/>
              <w:gridCol w:w="567"/>
              <w:gridCol w:w="3889"/>
            </w:tblGrid>
            <w:tr w:rsidR="00971F7C" w14:paraId="72E8EEB1" w14:textId="77777777">
              <w:trPr>
                <w:trHeight w:val="447"/>
                <w:jc w:val="center"/>
              </w:trPr>
              <w:tc>
                <w:tcPr>
                  <w:tcW w:w="9760" w:type="dxa"/>
                  <w:gridSpan w:val="5"/>
                  <w:vAlign w:val="center"/>
                </w:tcPr>
                <w:p w14:paraId="14F4157C" w14:textId="77777777" w:rsidR="00971F7C" w:rsidRDefault="00692E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DATOS DEL REGISTRO</w:t>
                  </w:r>
                </w:p>
              </w:tc>
            </w:tr>
            <w:tr w:rsidR="00971F7C" w14:paraId="3030F928" w14:textId="77777777">
              <w:trPr>
                <w:trHeight w:val="549"/>
                <w:jc w:val="center"/>
              </w:trPr>
              <w:tc>
                <w:tcPr>
                  <w:tcW w:w="2327" w:type="dxa"/>
                  <w:vAlign w:val="center"/>
                </w:tcPr>
                <w:p w14:paraId="6D19E26D" w14:textId="77777777" w:rsidR="00971F7C" w:rsidRDefault="00692E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NOMBRE DEL PRODUCTO</w:t>
                  </w:r>
                </w:p>
              </w:tc>
              <w:tc>
                <w:tcPr>
                  <w:tcW w:w="7433" w:type="dxa"/>
                  <w:gridSpan w:val="4"/>
                  <w:vAlign w:val="center"/>
                </w:tcPr>
                <w:p w14:paraId="15105F9E" w14:textId="77777777" w:rsidR="00971F7C" w:rsidRDefault="00971F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1F7C" w14:paraId="75A9A4E1" w14:textId="77777777">
              <w:trPr>
                <w:trHeight w:val="367"/>
                <w:jc w:val="center"/>
              </w:trPr>
              <w:tc>
                <w:tcPr>
                  <w:tcW w:w="2327" w:type="dxa"/>
                  <w:vAlign w:val="center"/>
                </w:tcPr>
                <w:p w14:paraId="61D33551" w14:textId="77777777" w:rsidR="00971F7C" w:rsidRDefault="00692E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Nº DE REGISTRO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14:paraId="7EB150B2" w14:textId="77777777" w:rsidR="00971F7C" w:rsidRDefault="00971F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371A88F" w14:textId="77777777" w:rsidR="00971F7C" w:rsidRDefault="00692E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L.V</w:t>
                  </w:r>
                </w:p>
              </w:tc>
              <w:tc>
                <w:tcPr>
                  <w:tcW w:w="3889" w:type="dxa"/>
                  <w:vAlign w:val="center"/>
                </w:tcPr>
                <w:p w14:paraId="6A5C655E" w14:textId="77777777" w:rsidR="00971F7C" w:rsidRDefault="00971F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1F7C" w14:paraId="7AEF1B37" w14:textId="77777777">
              <w:trPr>
                <w:trHeight w:val="367"/>
                <w:jc w:val="center"/>
              </w:trPr>
              <w:tc>
                <w:tcPr>
                  <w:tcW w:w="2327" w:type="dxa"/>
                  <w:vMerge w:val="restart"/>
                  <w:vAlign w:val="center"/>
                </w:tcPr>
                <w:p w14:paraId="082754DC" w14:textId="77777777" w:rsidR="00971F7C" w:rsidRDefault="00692E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GARANTÍAS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/ CONCENTRACIONES</w:t>
                  </w:r>
                </w:p>
              </w:tc>
              <w:tc>
                <w:tcPr>
                  <w:tcW w:w="1418" w:type="dxa"/>
                  <w:vAlign w:val="center"/>
                </w:tcPr>
                <w:p w14:paraId="67EF3EFB" w14:textId="77777777" w:rsidR="00971F7C" w:rsidRDefault="00692E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A la Elaboración</w:t>
                  </w:r>
                </w:p>
              </w:tc>
              <w:tc>
                <w:tcPr>
                  <w:tcW w:w="6015" w:type="dxa"/>
                  <w:gridSpan w:val="3"/>
                  <w:vAlign w:val="center"/>
                </w:tcPr>
                <w:p w14:paraId="605012D3" w14:textId="77777777" w:rsidR="00971F7C" w:rsidRDefault="00971F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1F7C" w14:paraId="118BA956" w14:textId="77777777">
              <w:trPr>
                <w:trHeight w:val="367"/>
                <w:jc w:val="center"/>
              </w:trPr>
              <w:tc>
                <w:tcPr>
                  <w:tcW w:w="2327" w:type="dxa"/>
                  <w:vMerge/>
                  <w:vAlign w:val="center"/>
                </w:tcPr>
                <w:p w14:paraId="41F402C5" w14:textId="77777777" w:rsidR="00971F7C" w:rsidRDefault="00971F7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91B07B9" w14:textId="77777777" w:rsidR="00971F7C" w:rsidRDefault="00692E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Al vencimiento</w:t>
                  </w:r>
                </w:p>
              </w:tc>
              <w:tc>
                <w:tcPr>
                  <w:tcW w:w="6015" w:type="dxa"/>
                  <w:gridSpan w:val="3"/>
                  <w:vAlign w:val="center"/>
                </w:tcPr>
                <w:p w14:paraId="2D041AFA" w14:textId="77777777" w:rsidR="00971F7C" w:rsidRDefault="00971F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5EC0AC8" w14:textId="77777777" w:rsidR="00971F7C" w:rsidRDefault="00971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71F7C" w14:paraId="012120B7" w14:textId="77777777">
        <w:trPr>
          <w:trHeight w:val="3666"/>
          <w:jc w:val="center"/>
        </w:trPr>
        <w:tc>
          <w:tcPr>
            <w:tcW w:w="11066" w:type="dxa"/>
            <w:gridSpan w:val="2"/>
          </w:tcPr>
          <w:p w14:paraId="60852C5D" w14:textId="77777777" w:rsidR="00971F7C" w:rsidRDefault="00971F7C">
            <w:pPr>
              <w:ind w:left="579" w:right="626"/>
              <w:rPr>
                <w:rFonts w:ascii="Arial" w:eastAsia="Arial" w:hAnsi="Arial" w:cs="Arial"/>
              </w:rPr>
            </w:pPr>
          </w:p>
          <w:p w14:paraId="7003DEF3" w14:textId="77777777" w:rsidR="00971F7C" w:rsidRDefault="00692E4E">
            <w:pPr>
              <w:ind w:left="579" w:right="6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 esta notificación se anexan la etiqueta actualizada y el documento de origen que avale las garantías declaradas de acuerdo a la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CIRCULAR Nº 06/22.</w:t>
            </w:r>
          </w:p>
          <w:p w14:paraId="5F8CF115" w14:textId="77777777" w:rsidR="00971F7C" w:rsidRDefault="00971F7C">
            <w:pPr>
              <w:ind w:left="579" w:right="626"/>
              <w:rPr>
                <w:rFonts w:ascii="Arial" w:eastAsia="Arial" w:hAnsi="Arial" w:cs="Arial"/>
                <w:sz w:val="22"/>
                <w:szCs w:val="22"/>
              </w:rPr>
            </w:pPr>
          </w:p>
          <w:p w14:paraId="3D09A68B" w14:textId="77777777" w:rsidR="00971F7C" w:rsidRDefault="0069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Atentamente.</w:t>
            </w:r>
          </w:p>
          <w:p w14:paraId="3646FC43" w14:textId="77777777" w:rsidR="00971F7C" w:rsidRDefault="00971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6"/>
              <w:rPr>
                <w:rFonts w:ascii="Arial" w:eastAsia="Arial" w:hAnsi="Arial" w:cs="Arial"/>
                <w:color w:val="000000"/>
              </w:rPr>
            </w:pPr>
          </w:p>
          <w:p w14:paraId="5C48610B" w14:textId="77777777" w:rsidR="00971F7C" w:rsidRDefault="00971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rPr>
                <w:rFonts w:ascii="Arial" w:eastAsia="Arial" w:hAnsi="Arial" w:cs="Arial"/>
                <w:color w:val="000000"/>
              </w:rPr>
            </w:pPr>
          </w:p>
          <w:p w14:paraId="5FBFC081" w14:textId="77777777" w:rsidR="00971F7C" w:rsidRDefault="0069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</w:t>
            </w:r>
          </w:p>
          <w:p w14:paraId="5A490913" w14:textId="77777777" w:rsidR="00971F7C" w:rsidRDefault="0069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  </w:t>
            </w:r>
          </w:p>
          <w:p w14:paraId="3EEE138A" w14:textId="77777777" w:rsidR="00971F7C" w:rsidRDefault="00971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jc w:val="center"/>
              <w:rPr>
                <w:rFonts w:ascii="Arial" w:eastAsia="Arial" w:hAnsi="Arial" w:cs="Arial"/>
              </w:rPr>
            </w:pPr>
          </w:p>
          <w:p w14:paraId="4E7075B7" w14:textId="77777777" w:rsidR="00971F7C" w:rsidRDefault="0069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</w:rPr>
              <w:t>--------------------------------</w:t>
            </w:r>
          </w:p>
          <w:p w14:paraId="4B60CC7D" w14:textId="77777777" w:rsidR="00971F7C" w:rsidRDefault="0069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</w:rPr>
              <w:t>Firma y Aclaración del</w:t>
            </w:r>
          </w:p>
          <w:p w14:paraId="5B91BD89" w14:textId="77777777" w:rsidR="00971F7C" w:rsidRDefault="0069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" w:right="626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</w:rPr>
              <w:t>Representante Legal</w:t>
            </w:r>
          </w:p>
        </w:tc>
      </w:tr>
      <w:tr w:rsidR="00971F7C" w14:paraId="2723131B" w14:textId="77777777">
        <w:trPr>
          <w:trHeight w:val="309"/>
          <w:jc w:val="center"/>
        </w:trPr>
        <w:tc>
          <w:tcPr>
            <w:tcW w:w="11066" w:type="dxa"/>
            <w:gridSpan w:val="2"/>
          </w:tcPr>
          <w:p w14:paraId="6EF0CE31" w14:textId="77777777" w:rsidR="00971F7C" w:rsidRDefault="00971F7C">
            <w:pPr>
              <w:ind w:right="626"/>
            </w:pPr>
          </w:p>
        </w:tc>
      </w:tr>
      <w:tr w:rsidR="00971F7C" w14:paraId="3E2595FF" w14:textId="77777777">
        <w:trPr>
          <w:trHeight w:val="231"/>
          <w:jc w:val="center"/>
        </w:trPr>
        <w:tc>
          <w:tcPr>
            <w:tcW w:w="11066" w:type="dxa"/>
            <w:gridSpan w:val="2"/>
          </w:tcPr>
          <w:p w14:paraId="07A0C801" w14:textId="77777777" w:rsidR="00971F7C" w:rsidRDefault="00971F7C">
            <w:pPr>
              <w:ind w:right="626"/>
              <w:rPr>
                <w:b/>
              </w:rPr>
            </w:pPr>
          </w:p>
        </w:tc>
      </w:tr>
      <w:tr w:rsidR="00971F7C" w14:paraId="44897E45" w14:textId="77777777">
        <w:trPr>
          <w:trHeight w:val="298"/>
          <w:jc w:val="center"/>
        </w:trPr>
        <w:tc>
          <w:tcPr>
            <w:tcW w:w="11066" w:type="dxa"/>
            <w:gridSpan w:val="2"/>
          </w:tcPr>
          <w:p w14:paraId="42F823FD" w14:textId="77777777" w:rsidR="00971F7C" w:rsidRDefault="00971F7C">
            <w:pPr>
              <w:ind w:right="626"/>
              <w:rPr>
                <w:b/>
              </w:rPr>
            </w:pPr>
          </w:p>
        </w:tc>
      </w:tr>
    </w:tbl>
    <w:p w14:paraId="69BE0357" w14:textId="77777777" w:rsidR="00971F7C" w:rsidRDefault="00971F7C"/>
    <w:sectPr w:rsidR="00971F7C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93E8B" w14:textId="77777777" w:rsidR="00692E4E" w:rsidRDefault="00692E4E">
      <w:r>
        <w:separator/>
      </w:r>
    </w:p>
  </w:endnote>
  <w:endnote w:type="continuationSeparator" w:id="0">
    <w:p w14:paraId="71BEAEA3" w14:textId="77777777" w:rsidR="00692E4E" w:rsidRDefault="0069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55AE1" w14:textId="77777777" w:rsidR="00692E4E" w:rsidRDefault="00692E4E">
      <w:r>
        <w:separator/>
      </w:r>
    </w:p>
  </w:footnote>
  <w:footnote w:type="continuationSeparator" w:id="0">
    <w:p w14:paraId="400DE15C" w14:textId="77777777" w:rsidR="00692E4E" w:rsidRDefault="0069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98F07" w14:textId="77777777" w:rsidR="00971F7C" w:rsidRDefault="00692E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000000"/>
      </w:rPr>
    </w:pPr>
    <w:r>
      <w:rPr>
        <w:b/>
        <w:i/>
        <w:color w:val="000000"/>
      </w:rPr>
      <w:t>MEMBRETE DE LA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7C"/>
    <w:rsid w:val="00692E4E"/>
    <w:rsid w:val="00881D24"/>
    <w:rsid w:val="0097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B857"/>
  <w15:docId w15:val="{A260102A-DA40-4CAD-A186-4EB6963C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PY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22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213522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OFZ5+6atx56CCGHFw7c8qkiFDA==">CgMxLjAyCGguZ2pkZ3hzOAByITFMWlpMdlJuLVM1WTE4bXR3dDMwZTZHUXBBZXZ0TFprZg==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Sheila Fretes</cp:lastModifiedBy>
  <cp:revision>2</cp:revision>
  <dcterms:created xsi:type="dcterms:W3CDTF">2022-06-16T01:59:00Z</dcterms:created>
  <dcterms:modified xsi:type="dcterms:W3CDTF">2025-07-22T15:04:00Z</dcterms:modified>
</cp:coreProperties>
</file>